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6F" w:rsidRDefault="0095696F" w:rsidP="0095696F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Перечень документов для проведения санитарно-эпидемиологической </w:t>
      </w:r>
    </w:p>
    <w:p w:rsidR="0095696F" w:rsidRDefault="0095696F" w:rsidP="0095696F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экспертизы зданий, строений, сооружений, оборудования и иного имущества,</w:t>
      </w:r>
    </w:p>
    <w:p w:rsidR="00B27601" w:rsidRDefault="0095696F" w:rsidP="0095696F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используемого для осуществления </w:t>
      </w:r>
      <w:r w:rsidR="0000153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образовательной деятельности </w:t>
      </w:r>
    </w:p>
    <w:p w:rsidR="0000153C" w:rsidRDefault="0000153C" w:rsidP="0095696F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по основным программам профессионального обучения </w:t>
      </w:r>
    </w:p>
    <w:p w:rsidR="0095696F" w:rsidRDefault="0000153C" w:rsidP="0000153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(переподготовка, п</w:t>
      </w:r>
      <w:r w:rsidR="00710020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овышение квалификации рабочих,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служащих)</w:t>
      </w:r>
      <w:r w:rsidR="0095696F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00153C" w:rsidRPr="0000153C" w:rsidRDefault="0000153C" w:rsidP="0000153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5B0789" w:rsidRPr="005B0789" w:rsidRDefault="0095696F" w:rsidP="0084221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видов деятельности в соответствии с </w:t>
      </w:r>
      <w:r w:rsidR="009D21BE" w:rsidRPr="005B0789">
        <w:rPr>
          <w:rFonts w:ascii="Times New Roman" w:hAnsi="Times New Roman" w:cs="Times New Roman"/>
          <w:sz w:val="24"/>
          <w:szCs w:val="24"/>
        </w:rPr>
        <w:t>Положение</w:t>
      </w:r>
      <w:r w:rsidR="0000153C" w:rsidRPr="005B0789">
        <w:rPr>
          <w:rFonts w:ascii="Times New Roman" w:hAnsi="Times New Roman" w:cs="Times New Roman"/>
          <w:sz w:val="24"/>
          <w:szCs w:val="24"/>
        </w:rPr>
        <w:t>м</w:t>
      </w:r>
      <w:r w:rsidR="009D21BE" w:rsidRPr="005B0789">
        <w:rPr>
          <w:rFonts w:ascii="Times New Roman" w:hAnsi="Times New Roman" w:cs="Times New Roman"/>
          <w:sz w:val="24"/>
          <w:szCs w:val="24"/>
        </w:rPr>
        <w:t xml:space="preserve"> о лицензировании образовательной деятельности (с изменениями на 12 сентября 2022 года), утв. постановлением Правительства Российской Федерации от 18 сентября 2020 года N 1490</w:t>
      </w:r>
      <w:r w:rsidRPr="005B0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5B0789" w:rsidRPr="005B0789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фактического адреса осуществления деятельности, заверенный руководителем учреждения;</w:t>
      </w:r>
    </w:p>
    <w:p w:rsidR="0095696F" w:rsidRPr="005B0789" w:rsidRDefault="0095696F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учредительного документа заявителя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95696F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постановке на учет Российской организации в налоговом органе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95696F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записи в единый государственный реестр юридических лиц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95696F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документов о праве</w:t>
      </w:r>
      <w:r w:rsid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нежилое помещение (здание)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(договор аренды/свидетельство о праве собственности /выписка из ЕГРН)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5B0789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лицензии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образовательную деятельность (при введении дополнительных видов деятельности, к ранее существующей лицензии по данному месту осуществления деятельности)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5B0789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95696F" w:rsidRP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>план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95696F" w:rsidRP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БТИ с экспликацией;</w:t>
      </w:r>
    </w:p>
    <w:p w:rsidR="0095696F" w:rsidRDefault="00842F25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</w:t>
      </w:r>
      <w:r w:rsid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>окумент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</w:t>
      </w:r>
      <w:r w:rsid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обследованию технического со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</w:t>
      </w:r>
      <w:r w:rsid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тояния </w:t>
      </w:r>
      <w:r w:rsidR="0095696F" w:rsidRP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>вентиляции с инструментальными измерениями объемов вытяжки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(проводится перед в</w:t>
      </w:r>
      <w:r w:rsidR="00710020">
        <w:rPr>
          <w:rFonts w:ascii="Times New Roman" w:eastAsia="Times New Roman" w:hAnsi="Times New Roman" w:cs="Times New Roman"/>
          <w:sz w:val="24"/>
          <w:szCs w:val="28"/>
          <w:lang w:eastAsia="ar-SA"/>
        </w:rPr>
        <w:t>водом здания в эксплуатацию или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его реконструкции, затем через 2 года эксплуатации, в дальнейшем 1 раз в 10 лет)</w:t>
      </w:r>
      <w:r w:rsidR="0095696F" w:rsidRPr="005B0789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95696F" w:rsidRDefault="00842F25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договора</w:t>
      </w:r>
      <w:r w:rsidR="0095696F" w:rsidRPr="00842F2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вывоз и утилизацию твердых коммунальных отходов;</w:t>
      </w:r>
    </w:p>
    <w:p w:rsidR="0095696F" w:rsidRDefault="00842F25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</w:t>
      </w:r>
      <w:r w:rsidR="0095696F" w:rsidRPr="00842F25">
        <w:rPr>
          <w:rFonts w:ascii="Times New Roman" w:eastAsia="Times New Roman" w:hAnsi="Times New Roman" w:cs="Times New Roman"/>
          <w:sz w:val="24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 </w:t>
      </w:r>
      <w:r w:rsidR="0095696F" w:rsidRPr="00842F25">
        <w:rPr>
          <w:rFonts w:ascii="Times New Roman" w:eastAsia="Times New Roman" w:hAnsi="Times New Roman" w:cs="Times New Roman"/>
          <w:sz w:val="24"/>
          <w:szCs w:val="28"/>
          <w:lang w:eastAsia="ar-SA"/>
        </w:rPr>
        <w:t>на проведение работ по дезинсекции и дератизации;</w:t>
      </w:r>
    </w:p>
    <w:p w:rsidR="0095696F" w:rsidRPr="00842F25" w:rsidRDefault="0095696F" w:rsidP="0084221A">
      <w:pPr>
        <w:pStyle w:val="a3"/>
        <w:widowControl w:val="0"/>
        <w:numPr>
          <w:ilvl w:val="0"/>
          <w:numId w:val="1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42F25">
        <w:rPr>
          <w:rFonts w:ascii="Times New Roman" w:eastAsia="Times New Roman" w:hAnsi="Times New Roman" w:cs="Times New Roman"/>
          <w:sz w:val="24"/>
          <w:szCs w:val="28"/>
          <w:lang w:eastAsia="ar-SA"/>
        </w:rPr>
        <w:t>Пояснительная записка с указанием:</w:t>
      </w:r>
    </w:p>
    <w:p w:rsidR="0095696F" w:rsidRDefault="00842F25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>номеров помещений в плане БТИ, где планируе</w:t>
      </w:r>
      <w:r w:rsidR="0084221A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тся </w:t>
      </w:r>
      <w:r w:rsidR="009D21B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осуществление образовательной 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>деятельности в соответствии с перечнем (см.</w:t>
      </w:r>
      <w:r w:rsidR="00710020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п. 1); </w:t>
      </w:r>
    </w:p>
    <w:p w:rsidR="00B07D56" w:rsidRDefault="00842F25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- </w:t>
      </w:r>
      <w:r w:rsidR="0000153C">
        <w:rPr>
          <w:rFonts w:ascii="Times New Roman" w:eastAsia="Times New Roman" w:hAnsi="Times New Roman" w:cs="Times New Roman"/>
          <w:sz w:val="24"/>
          <w:szCs w:val="28"/>
          <w:lang w:eastAsia="ar-SA"/>
        </w:rPr>
        <w:t>информации</w:t>
      </w:r>
      <w:r w:rsidR="000068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количеству </w:t>
      </w:r>
      <w:proofErr w:type="gramStart"/>
      <w:r w:rsidR="00006872">
        <w:rPr>
          <w:rFonts w:ascii="Times New Roman" w:eastAsia="Times New Roman" w:hAnsi="Times New Roman" w:cs="Times New Roman"/>
          <w:sz w:val="24"/>
          <w:szCs w:val="28"/>
          <w:lang w:eastAsia="ar-SA"/>
        </w:rPr>
        <w:t>обучающихся</w:t>
      </w:r>
      <w:proofErr w:type="gramEnd"/>
      <w:r w:rsidR="000068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используемым в образовательной деятельности учебным программам. </w:t>
      </w:r>
    </w:p>
    <w:p w:rsidR="0095696F" w:rsidRDefault="00842F25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12. 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>Необходимые протоколы лабораторных испытаний (исследований)*:</w:t>
      </w:r>
    </w:p>
    <w:p w:rsidR="0095696F" w:rsidRDefault="0084221A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вода питьевая;</w:t>
      </w:r>
    </w:p>
    <w:p w:rsidR="0095696F" w:rsidRDefault="0095696F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микроклимат помещений, используем</w:t>
      </w:r>
      <w:r w:rsidR="00006872">
        <w:rPr>
          <w:rFonts w:ascii="Times New Roman" w:eastAsia="Times New Roman" w:hAnsi="Times New Roman" w:cs="Times New Roman"/>
          <w:sz w:val="24"/>
          <w:szCs w:val="28"/>
          <w:lang w:eastAsia="ar-SA"/>
        </w:rPr>
        <w:t>ых для осуществления образовательной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деятельности;</w:t>
      </w:r>
    </w:p>
    <w:p w:rsidR="0095696F" w:rsidRDefault="0095696F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воздух закрытых помещений на содержание химических веществ;</w:t>
      </w:r>
    </w:p>
    <w:p w:rsidR="0095696F" w:rsidRDefault="0095696F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 искусственное освещение помещений, используемы</w:t>
      </w:r>
      <w:r w:rsidR="000068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х для осуществления образовательной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деятельности;</w:t>
      </w:r>
    </w:p>
    <w:p w:rsidR="0095696F" w:rsidRDefault="00006872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электром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агнитные поля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(при наличии оборудования, являющегося источником электромагнитных полей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в учебных кабинетах).</w:t>
      </w:r>
      <w:r w:rsidR="0095696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95696F" w:rsidRDefault="0095696F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5696F" w:rsidRDefault="0095696F" w:rsidP="0084221A">
      <w:pPr>
        <w:pStyle w:val="a3"/>
        <w:widowControl w:val="0"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*лабораторные испытания (исследования) могут быть выполнены в рамках  проведения санитарно-эпидемиологической экспертизы  </w:t>
      </w:r>
    </w:p>
    <w:p w:rsidR="005A7F1C" w:rsidRPr="00842F25" w:rsidRDefault="00842F25" w:rsidP="0084221A">
      <w:pPr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842F25">
        <w:rPr>
          <w:rFonts w:ascii="Times New Roman" w:hAnsi="Times New Roman" w:cs="Times New Roman"/>
          <w:i/>
        </w:rPr>
        <w:t>Копии документов долж</w:t>
      </w:r>
      <w:r w:rsidR="00A462A7">
        <w:rPr>
          <w:rFonts w:ascii="Times New Roman" w:hAnsi="Times New Roman" w:cs="Times New Roman"/>
          <w:i/>
        </w:rPr>
        <w:t xml:space="preserve">ны быть заверены руководителем </w:t>
      </w:r>
      <w:bookmarkStart w:id="0" w:name="_GoBack"/>
      <w:bookmarkEnd w:id="0"/>
      <w:r w:rsidRPr="00842F25">
        <w:rPr>
          <w:rFonts w:ascii="Times New Roman" w:hAnsi="Times New Roman" w:cs="Times New Roman"/>
          <w:i/>
        </w:rPr>
        <w:t>организации</w:t>
      </w:r>
    </w:p>
    <w:sectPr w:rsidR="005A7F1C" w:rsidRPr="00842F25" w:rsidSect="005A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B"/>
    <w:rsid w:val="0000153C"/>
    <w:rsid w:val="00006872"/>
    <w:rsid w:val="000A7A02"/>
    <w:rsid w:val="000F65E0"/>
    <w:rsid w:val="00127CDF"/>
    <w:rsid w:val="001952F2"/>
    <w:rsid w:val="001A2CCF"/>
    <w:rsid w:val="001F75F7"/>
    <w:rsid w:val="0020699A"/>
    <w:rsid w:val="00234C89"/>
    <w:rsid w:val="00322CF9"/>
    <w:rsid w:val="00383A2B"/>
    <w:rsid w:val="003B7146"/>
    <w:rsid w:val="003C3B11"/>
    <w:rsid w:val="004637B1"/>
    <w:rsid w:val="004B68D8"/>
    <w:rsid w:val="004C0045"/>
    <w:rsid w:val="00550D35"/>
    <w:rsid w:val="00556C55"/>
    <w:rsid w:val="005A7F1C"/>
    <w:rsid w:val="005B0789"/>
    <w:rsid w:val="0068623E"/>
    <w:rsid w:val="006C69AB"/>
    <w:rsid w:val="006E6458"/>
    <w:rsid w:val="00710020"/>
    <w:rsid w:val="007425A3"/>
    <w:rsid w:val="007B2EA8"/>
    <w:rsid w:val="00804016"/>
    <w:rsid w:val="0084221A"/>
    <w:rsid w:val="00842F25"/>
    <w:rsid w:val="00876462"/>
    <w:rsid w:val="0095696F"/>
    <w:rsid w:val="009A5118"/>
    <w:rsid w:val="009C4857"/>
    <w:rsid w:val="009D21BE"/>
    <w:rsid w:val="00A33D14"/>
    <w:rsid w:val="00A37C02"/>
    <w:rsid w:val="00A462A7"/>
    <w:rsid w:val="00A75C28"/>
    <w:rsid w:val="00AC11F2"/>
    <w:rsid w:val="00AE665A"/>
    <w:rsid w:val="00B07D56"/>
    <w:rsid w:val="00B27601"/>
    <w:rsid w:val="00BA15E3"/>
    <w:rsid w:val="00C9221B"/>
    <w:rsid w:val="00CA190B"/>
    <w:rsid w:val="00E243E0"/>
    <w:rsid w:val="00F1372A"/>
    <w:rsid w:val="00F673D3"/>
    <w:rsid w:val="00FC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Свитенко</cp:lastModifiedBy>
  <cp:revision>12</cp:revision>
  <dcterms:created xsi:type="dcterms:W3CDTF">2023-07-13T13:41:00Z</dcterms:created>
  <dcterms:modified xsi:type="dcterms:W3CDTF">2023-07-19T09:20:00Z</dcterms:modified>
</cp:coreProperties>
</file>